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691" w:rsidRPr="0006492B" w:rsidRDefault="00DC1691" w:rsidP="00DC1691">
      <w:pPr>
        <w:spacing w:after="0" w:line="480" w:lineRule="auto"/>
        <w:rPr>
          <w:rFonts w:ascii="Times New Roman" w:hAnsi="Times New Roman" w:cs="Times New Roman"/>
          <w:sz w:val="24"/>
          <w:szCs w:val="24"/>
        </w:rPr>
      </w:pPr>
      <w:bookmarkStart w:id="0" w:name="_GoBack"/>
      <w:bookmarkEnd w:id="0"/>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jc w:val="center"/>
        <w:rPr>
          <w:rFonts w:ascii="Times New Roman" w:hAnsi="Times New Roman" w:cs="Times New Roman"/>
          <w:sz w:val="24"/>
          <w:szCs w:val="24"/>
        </w:rPr>
      </w:pPr>
      <w:r w:rsidRPr="0006492B">
        <w:rPr>
          <w:rFonts w:ascii="Times New Roman" w:hAnsi="Times New Roman" w:cs="Times New Roman"/>
          <w:sz w:val="24"/>
          <w:szCs w:val="24"/>
        </w:rPr>
        <w:t>Reflection on Entrepreneurship</w:t>
      </w:r>
    </w:p>
    <w:p w:rsidR="00DC1691" w:rsidRPr="0006492B" w:rsidRDefault="00DC1691" w:rsidP="00DC1691">
      <w:pPr>
        <w:spacing w:after="0" w:line="480" w:lineRule="auto"/>
        <w:jc w:val="center"/>
        <w:rPr>
          <w:rFonts w:ascii="Times New Roman" w:hAnsi="Times New Roman" w:cs="Times New Roman"/>
          <w:sz w:val="24"/>
          <w:szCs w:val="24"/>
        </w:rPr>
      </w:pPr>
      <w:r w:rsidRPr="0006492B">
        <w:rPr>
          <w:rFonts w:ascii="Times New Roman" w:hAnsi="Times New Roman" w:cs="Times New Roman"/>
          <w:sz w:val="24"/>
          <w:szCs w:val="24"/>
        </w:rPr>
        <w:t>Student’s Name</w:t>
      </w:r>
    </w:p>
    <w:p w:rsidR="00DC1691" w:rsidRPr="0006492B" w:rsidRDefault="00DC1691" w:rsidP="00DC1691">
      <w:pPr>
        <w:spacing w:after="0" w:line="480" w:lineRule="auto"/>
        <w:jc w:val="center"/>
        <w:rPr>
          <w:rFonts w:ascii="Times New Roman" w:hAnsi="Times New Roman" w:cs="Times New Roman"/>
          <w:sz w:val="24"/>
          <w:szCs w:val="24"/>
        </w:rPr>
      </w:pPr>
      <w:r w:rsidRPr="0006492B">
        <w:rPr>
          <w:rFonts w:ascii="Times New Roman" w:hAnsi="Times New Roman" w:cs="Times New Roman"/>
          <w:sz w:val="24"/>
          <w:szCs w:val="24"/>
        </w:rPr>
        <w:t>Institutional Affiliation</w:t>
      </w:r>
    </w:p>
    <w:p w:rsidR="00DC1691" w:rsidRPr="0006492B" w:rsidRDefault="00DC1691" w:rsidP="00DC1691">
      <w:pPr>
        <w:spacing w:after="0" w:line="480" w:lineRule="auto"/>
        <w:jc w:val="center"/>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jc w:val="center"/>
        <w:rPr>
          <w:rFonts w:ascii="Times New Roman" w:hAnsi="Times New Roman" w:cs="Times New Roman"/>
          <w:sz w:val="24"/>
          <w:szCs w:val="24"/>
        </w:rPr>
      </w:pPr>
      <w:r w:rsidRPr="0006492B">
        <w:rPr>
          <w:rFonts w:ascii="Times New Roman" w:hAnsi="Times New Roman" w:cs="Times New Roman"/>
          <w:sz w:val="24"/>
          <w:szCs w:val="24"/>
        </w:rPr>
        <w:lastRenderedPageBreak/>
        <w:t>Reflection on Entrepreneurship</w:t>
      </w:r>
    </w:p>
    <w:p w:rsidR="00DC1691" w:rsidRPr="0006492B" w:rsidRDefault="00DC1691" w:rsidP="00DC1691">
      <w:pPr>
        <w:spacing w:after="0" w:line="480" w:lineRule="auto"/>
        <w:ind w:firstLine="720"/>
        <w:rPr>
          <w:rFonts w:ascii="Times New Roman" w:hAnsi="Times New Roman" w:cs="Times New Roman"/>
          <w:sz w:val="24"/>
          <w:szCs w:val="24"/>
        </w:rPr>
      </w:pPr>
      <w:r w:rsidRPr="0006492B">
        <w:rPr>
          <w:rFonts w:ascii="Times New Roman" w:hAnsi="Times New Roman" w:cs="Times New Roman"/>
          <w:sz w:val="24"/>
          <w:szCs w:val="24"/>
        </w:rPr>
        <w:t xml:space="preserve">After reviewing the activity task given in this week’s assignment, I noted the following in my reflection about entrepreneurship: First, I noted that entrepreneurship requires values of one’s time. As an entrepreneur, it is important to put a price tag on the value of time. Time is considered to be the greatest resource that one cannot get back. Therefore, an entrepreneur should understand the full gravity of time by prioritizing on both the individual’s life and business in a way that fits what the entrepreneur wants or values the most. Real life application of this concept involves planning for the future. In a business setup, planning for the future is the best way to bring the most value to the present moment. Planning also ensures that each minute is accounted for. </w:t>
      </w:r>
    </w:p>
    <w:p w:rsidR="00DC1691" w:rsidRPr="0006492B" w:rsidRDefault="00DC1691" w:rsidP="00DC1691">
      <w:pPr>
        <w:spacing w:after="0" w:line="480" w:lineRule="auto"/>
        <w:ind w:firstLine="720"/>
        <w:rPr>
          <w:rFonts w:ascii="Times New Roman" w:hAnsi="Times New Roman" w:cs="Times New Roman"/>
          <w:sz w:val="24"/>
          <w:szCs w:val="24"/>
        </w:rPr>
      </w:pPr>
      <w:r w:rsidRPr="0006492B">
        <w:rPr>
          <w:rFonts w:ascii="Times New Roman" w:hAnsi="Times New Roman" w:cs="Times New Roman"/>
          <w:sz w:val="24"/>
          <w:szCs w:val="24"/>
        </w:rPr>
        <w:t xml:space="preserve">Secondly, I learned that entrepreneurship requires curiosity. As an entrepreneur, one must stay curious while also sticking to what one knows. Entrepreneurship is a journey that changes every time; as such, keeping an open mind to new ideas and embracing novelty opens up more opportunities for the entrepreneur as well as a wide range of exposure to more products and businesses that can help expand the scope of one’s business. According to </w:t>
      </w:r>
      <w:r w:rsidR="0006492B" w:rsidRPr="0006492B">
        <w:rPr>
          <w:rFonts w:ascii="Times New Roman" w:hAnsi="Times New Roman" w:cs="Times New Roman"/>
          <w:sz w:val="24"/>
          <w:szCs w:val="24"/>
        </w:rPr>
        <w:t xml:space="preserve">Hisrich, </w:t>
      </w:r>
      <w:r w:rsidRPr="0006492B">
        <w:rPr>
          <w:rFonts w:ascii="Times New Roman" w:hAnsi="Times New Roman" w:cs="Times New Roman"/>
          <w:sz w:val="24"/>
          <w:szCs w:val="24"/>
        </w:rPr>
        <w:t>Peters</w:t>
      </w:r>
      <w:r w:rsidR="0006492B" w:rsidRPr="0006492B">
        <w:rPr>
          <w:rFonts w:ascii="Times New Roman" w:hAnsi="Times New Roman" w:cs="Times New Roman"/>
          <w:sz w:val="24"/>
          <w:szCs w:val="24"/>
        </w:rPr>
        <w:t>,</w:t>
      </w:r>
      <w:r w:rsidRPr="0006492B">
        <w:rPr>
          <w:rFonts w:ascii="Times New Roman" w:hAnsi="Times New Roman" w:cs="Times New Roman"/>
          <w:sz w:val="24"/>
          <w:szCs w:val="24"/>
        </w:rPr>
        <w:t xml:space="preserve"> and Shepherd (2017), starting and operating a business involves many risks and effort to overcome the challenges against something new. Overcoming most of these risks requires that one accumulates as much information as he or she can get. Opening up to new ideas helps in increasing information adequacy, which enhances decision making. This concept can be applied in the real world scenario by listening to the opinions of others. Taking time to listen to new ideas or new businesses ensures that one opens up to curiosity which will help the business grow even in a disruptive environment. </w:t>
      </w:r>
    </w:p>
    <w:p w:rsidR="00DC1691" w:rsidRPr="0006492B" w:rsidRDefault="00DC1691" w:rsidP="00DC1691">
      <w:pPr>
        <w:spacing w:after="0" w:line="480" w:lineRule="auto"/>
        <w:ind w:firstLine="720"/>
        <w:rPr>
          <w:rFonts w:ascii="Times New Roman" w:hAnsi="Times New Roman" w:cs="Times New Roman"/>
          <w:sz w:val="24"/>
          <w:szCs w:val="24"/>
        </w:rPr>
      </w:pPr>
      <w:r w:rsidRPr="0006492B">
        <w:rPr>
          <w:rFonts w:ascii="Times New Roman" w:hAnsi="Times New Roman" w:cs="Times New Roman"/>
          <w:sz w:val="24"/>
          <w:szCs w:val="24"/>
        </w:rPr>
        <w:lastRenderedPageBreak/>
        <w:t xml:space="preserve">Lastly, I learned that entrepreneurship requires someone who can empower the empire builders. In this concept, I noted that as an entrepreneur, one has the responsibility of creating an environment where not only he or she can thrive in, but everyone within the organization can accomplish anything and also do everything that can help the organization grow and thrive. Creating such an environment will help attract innovative employees. </w:t>
      </w:r>
    </w:p>
    <w:p w:rsidR="00DC1691" w:rsidRPr="0006492B" w:rsidRDefault="00DC1691" w:rsidP="00DC1691">
      <w:pPr>
        <w:spacing w:after="0" w:line="480" w:lineRule="auto"/>
        <w:ind w:firstLine="720"/>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rPr>
          <w:rFonts w:ascii="Times New Roman" w:hAnsi="Times New Roman" w:cs="Times New Roman"/>
          <w:sz w:val="24"/>
          <w:szCs w:val="24"/>
        </w:rPr>
      </w:pPr>
    </w:p>
    <w:p w:rsidR="00DC1691" w:rsidRPr="0006492B" w:rsidRDefault="00DC1691" w:rsidP="00DC1691">
      <w:pPr>
        <w:spacing w:after="0" w:line="480" w:lineRule="auto"/>
        <w:jc w:val="center"/>
        <w:rPr>
          <w:rFonts w:ascii="Times New Roman" w:hAnsi="Times New Roman" w:cs="Times New Roman"/>
          <w:sz w:val="24"/>
          <w:szCs w:val="24"/>
        </w:rPr>
      </w:pPr>
      <w:r w:rsidRPr="0006492B">
        <w:rPr>
          <w:rFonts w:ascii="Times New Roman" w:hAnsi="Times New Roman" w:cs="Times New Roman"/>
          <w:sz w:val="24"/>
          <w:szCs w:val="24"/>
        </w:rPr>
        <w:lastRenderedPageBreak/>
        <w:t>Reference</w:t>
      </w:r>
    </w:p>
    <w:p w:rsidR="001D18D5" w:rsidRPr="0006492B" w:rsidRDefault="0006492B" w:rsidP="00DC1691">
      <w:pPr>
        <w:spacing w:after="0" w:line="480" w:lineRule="auto"/>
        <w:ind w:left="720" w:hanging="720"/>
        <w:rPr>
          <w:rFonts w:ascii="Times New Roman" w:hAnsi="Times New Roman" w:cs="Times New Roman"/>
          <w:sz w:val="24"/>
          <w:szCs w:val="24"/>
        </w:rPr>
      </w:pPr>
      <w:r w:rsidRPr="0006492B">
        <w:rPr>
          <w:rFonts w:ascii="Times New Roman" w:hAnsi="Times New Roman" w:cs="Times New Roman"/>
          <w:color w:val="222222"/>
          <w:sz w:val="24"/>
          <w:szCs w:val="24"/>
          <w:shd w:val="clear" w:color="auto" w:fill="FFFFFF"/>
        </w:rPr>
        <w:t>Hisrich, R., Peters, M., &amp; Shepherd, D. (2017).</w:t>
      </w:r>
      <w:r w:rsidRPr="0006492B">
        <w:rPr>
          <w:rFonts w:ascii="Times New Roman" w:hAnsi="Times New Roman" w:cs="Times New Roman"/>
          <w:i/>
          <w:color w:val="222222"/>
          <w:sz w:val="24"/>
          <w:szCs w:val="24"/>
          <w:shd w:val="clear" w:color="auto" w:fill="FFFFFF"/>
        </w:rPr>
        <w:t xml:space="preserve"> Entrepreneurship</w:t>
      </w:r>
      <w:r w:rsidRPr="0006492B">
        <w:rPr>
          <w:rFonts w:ascii="Times New Roman" w:hAnsi="Times New Roman" w:cs="Times New Roman"/>
          <w:color w:val="222222"/>
          <w:sz w:val="24"/>
          <w:szCs w:val="24"/>
          <w:shd w:val="clear" w:color="auto" w:fill="FFFFFF"/>
        </w:rPr>
        <w:t xml:space="preserve"> (10th ed.). New York, NY: McGraw Hill. </w:t>
      </w:r>
    </w:p>
    <w:sectPr w:rsidR="001D18D5" w:rsidRPr="0006492B" w:rsidSect="00DC16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599" w:rsidRDefault="008E7599" w:rsidP="00DC1691">
      <w:pPr>
        <w:spacing w:after="0" w:line="240" w:lineRule="auto"/>
      </w:pPr>
      <w:r>
        <w:separator/>
      </w:r>
    </w:p>
  </w:endnote>
  <w:endnote w:type="continuationSeparator" w:id="0">
    <w:p w:rsidR="008E7599" w:rsidRDefault="008E7599" w:rsidP="00DC1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599" w:rsidRDefault="008E7599" w:rsidP="00DC1691">
      <w:pPr>
        <w:spacing w:after="0" w:line="240" w:lineRule="auto"/>
      </w:pPr>
      <w:r>
        <w:separator/>
      </w:r>
    </w:p>
  </w:footnote>
  <w:footnote w:type="continuationSeparator" w:id="0">
    <w:p w:rsidR="008E7599" w:rsidRDefault="008E7599" w:rsidP="00DC16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1691" w:rsidRDefault="00DC1691">
    <w:pPr>
      <w:pStyle w:val="Header"/>
    </w:pPr>
    <w:r w:rsidRPr="00DC1691">
      <w:rPr>
        <w:rFonts w:ascii="Times New Roman" w:hAnsi="Times New Roman" w:cs="Times New Roman"/>
        <w:sz w:val="24"/>
        <w:szCs w:val="24"/>
      </w:rPr>
      <w:t>REFLECTION ON ENTREPREUNERSHIP</w:t>
    </w:r>
    <w:r w:rsidRPr="00DC1691">
      <w:rPr>
        <w:rFonts w:ascii="Times New Roman" w:hAnsi="Times New Roman" w:cs="Times New Roman"/>
        <w:sz w:val="24"/>
        <w:szCs w:val="24"/>
      </w:rPr>
      <w:tab/>
    </w:r>
    <w:r w:rsidRPr="00DC1691">
      <w:rPr>
        <w:rFonts w:ascii="Times New Roman" w:hAnsi="Times New Roman" w:cs="Times New Roman"/>
        <w:sz w:val="24"/>
        <w:szCs w:val="24"/>
      </w:rPr>
      <w:tab/>
    </w:r>
    <w:r w:rsidRPr="00DC1691">
      <w:rPr>
        <w:rFonts w:ascii="Times New Roman" w:hAnsi="Times New Roman" w:cs="Times New Roman"/>
        <w:sz w:val="24"/>
        <w:szCs w:val="24"/>
      </w:rPr>
      <w:fldChar w:fldCharType="begin"/>
    </w:r>
    <w:r w:rsidRPr="00DC1691">
      <w:rPr>
        <w:rFonts w:ascii="Times New Roman" w:hAnsi="Times New Roman" w:cs="Times New Roman"/>
        <w:sz w:val="24"/>
        <w:szCs w:val="24"/>
      </w:rPr>
      <w:instrText xml:space="preserve"> PAGE   \* MERGEFORMAT </w:instrText>
    </w:r>
    <w:r w:rsidRPr="00DC1691">
      <w:rPr>
        <w:rFonts w:ascii="Times New Roman" w:hAnsi="Times New Roman" w:cs="Times New Roman"/>
        <w:sz w:val="24"/>
        <w:szCs w:val="24"/>
      </w:rPr>
      <w:fldChar w:fldCharType="separate"/>
    </w:r>
    <w:r w:rsidR="0056472D">
      <w:rPr>
        <w:rFonts w:ascii="Times New Roman" w:hAnsi="Times New Roman" w:cs="Times New Roman"/>
        <w:noProof/>
        <w:sz w:val="24"/>
        <w:szCs w:val="24"/>
      </w:rPr>
      <w:t>2</w:t>
    </w:r>
    <w:r w:rsidRPr="00DC169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1691" w:rsidRPr="00DC1691" w:rsidRDefault="00DC1691">
    <w:pPr>
      <w:pStyle w:val="Header"/>
      <w:rPr>
        <w:rFonts w:ascii="Times New Roman" w:hAnsi="Times New Roman" w:cs="Times New Roman"/>
        <w:sz w:val="24"/>
        <w:szCs w:val="24"/>
      </w:rPr>
    </w:pPr>
    <w:r w:rsidRPr="00DC1691">
      <w:rPr>
        <w:rFonts w:ascii="Times New Roman" w:hAnsi="Times New Roman" w:cs="Times New Roman"/>
        <w:sz w:val="24"/>
        <w:szCs w:val="24"/>
      </w:rPr>
      <w:t>Running head: REFLECTION ON ENTREPREUNERSHIP</w:t>
    </w:r>
    <w:r w:rsidRPr="00DC1691">
      <w:rPr>
        <w:rFonts w:ascii="Times New Roman" w:hAnsi="Times New Roman" w:cs="Times New Roman"/>
        <w:sz w:val="24"/>
        <w:szCs w:val="24"/>
      </w:rPr>
      <w:tab/>
    </w:r>
    <w:r w:rsidRPr="00DC1691">
      <w:rPr>
        <w:rFonts w:ascii="Times New Roman" w:hAnsi="Times New Roman" w:cs="Times New Roman"/>
        <w:sz w:val="24"/>
        <w:szCs w:val="24"/>
      </w:rPr>
      <w:tab/>
    </w:r>
    <w:r w:rsidRPr="00DC1691">
      <w:rPr>
        <w:rFonts w:ascii="Times New Roman" w:hAnsi="Times New Roman" w:cs="Times New Roman"/>
        <w:sz w:val="24"/>
        <w:szCs w:val="24"/>
      </w:rPr>
      <w:fldChar w:fldCharType="begin"/>
    </w:r>
    <w:r w:rsidRPr="00DC1691">
      <w:rPr>
        <w:rFonts w:ascii="Times New Roman" w:hAnsi="Times New Roman" w:cs="Times New Roman"/>
        <w:sz w:val="24"/>
        <w:szCs w:val="24"/>
      </w:rPr>
      <w:instrText xml:space="preserve"> PAGE   \* MERGEFORMAT </w:instrText>
    </w:r>
    <w:r w:rsidRPr="00DC1691">
      <w:rPr>
        <w:rFonts w:ascii="Times New Roman" w:hAnsi="Times New Roman" w:cs="Times New Roman"/>
        <w:sz w:val="24"/>
        <w:szCs w:val="24"/>
      </w:rPr>
      <w:fldChar w:fldCharType="separate"/>
    </w:r>
    <w:r w:rsidR="0056472D">
      <w:rPr>
        <w:rFonts w:ascii="Times New Roman" w:hAnsi="Times New Roman" w:cs="Times New Roman"/>
        <w:noProof/>
        <w:sz w:val="24"/>
        <w:szCs w:val="24"/>
      </w:rPr>
      <w:t>1</w:t>
    </w:r>
    <w:r w:rsidRPr="00DC1691">
      <w:rPr>
        <w:rFonts w:ascii="Times New Roman" w:hAnsi="Times New Roman" w:cs="Times New Roman"/>
        <w:noProof/>
        <w:sz w:val="24"/>
        <w:szCs w:val="24"/>
      </w:rPr>
      <w:fldChar w:fldCharType="end"/>
    </w:r>
  </w:p>
  <w:p w:rsidR="00DC1691" w:rsidRDefault="00DC169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79C"/>
    <w:rsid w:val="0006492B"/>
    <w:rsid w:val="001D18D5"/>
    <w:rsid w:val="00423EC5"/>
    <w:rsid w:val="0056472D"/>
    <w:rsid w:val="00646F2C"/>
    <w:rsid w:val="0069579C"/>
    <w:rsid w:val="008E7599"/>
    <w:rsid w:val="00A70CEC"/>
    <w:rsid w:val="00DC1691"/>
    <w:rsid w:val="00F04C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E17AC1-29E5-4397-ACC5-3B38B983F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691"/>
  </w:style>
  <w:style w:type="paragraph" w:styleId="Footer">
    <w:name w:val="footer"/>
    <w:basedOn w:val="Normal"/>
    <w:link w:val="FooterChar"/>
    <w:uiPriority w:val="99"/>
    <w:unhideWhenUsed/>
    <w:rsid w:val="00DC1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2019-07-10T11:49:00Z</dcterms:created>
  <dcterms:modified xsi:type="dcterms:W3CDTF">2019-07-10T11:49:00Z</dcterms:modified>
</cp:coreProperties>
</file>